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2E17" w:rsidRPr="00216F8B" w:rsidRDefault="00263AB0" w:rsidP="00263AB0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5EDA0A6" wp14:editId="1838E16A">
            <wp:extent cx="1819275" cy="1495425"/>
            <wp:effectExtent l="0" t="0" r="9525" b="9525"/>
            <wp:docPr id="4" name="Рисунок 4" descr="Описание: 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2E17" w:rsidRPr="00231AF9" w:rsidRDefault="00002E17" w:rsidP="00002E17">
      <w:pPr>
        <w:widowControl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  <w:lang w:val="ru"/>
        </w:rPr>
      </w:pPr>
      <w:r w:rsidRPr="00231AF9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</w:rPr>
        <w:t>АДМИНИСТРАЦИЯ</w:t>
      </w:r>
      <w:r w:rsidRPr="00231AF9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  <w:lang w:val="ru"/>
        </w:rPr>
        <w:t xml:space="preserve"> </w:t>
      </w:r>
      <w:r w:rsidR="00C104DB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</w:rPr>
        <w:t>ЗАХАРКОВСКОГО</w:t>
      </w:r>
      <w:r w:rsidRPr="00231AF9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</w:rPr>
        <w:t xml:space="preserve"> СЕЛЬСОВЕТА </w:t>
      </w:r>
      <w:r w:rsidRPr="00231AF9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  <w:lang w:val="ru"/>
        </w:rPr>
        <w:t>КОНЫШЕВСКОГО РАЙОНА</w:t>
      </w:r>
      <w:r w:rsidRPr="00231AF9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 w:rsidRPr="00231AF9">
        <w:rPr>
          <w:rFonts w:ascii="Times New Roman" w:eastAsia="Calibri" w:hAnsi="Times New Roman" w:cs="Times New Roman"/>
          <w:b/>
          <w:color w:val="000000"/>
          <w:spacing w:val="6"/>
          <w:sz w:val="28"/>
          <w:szCs w:val="28"/>
          <w:lang w:val="ru"/>
        </w:rPr>
        <w:t>КУРСКОЙ ОБЛАСТИ</w:t>
      </w:r>
    </w:p>
    <w:p w:rsidR="00002E17" w:rsidRPr="00231AF9" w:rsidRDefault="00002E17" w:rsidP="00002E1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28"/>
          <w:szCs w:val="28"/>
          <w:lang w:val="ru" w:eastAsia="ru-RU" w:bidi="ru-RU"/>
        </w:rPr>
      </w:pPr>
    </w:p>
    <w:p w:rsidR="00002E17" w:rsidRPr="00275A86" w:rsidRDefault="00002E17" w:rsidP="00002E17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40"/>
          <w:sz w:val="28"/>
          <w:szCs w:val="28"/>
        </w:rPr>
      </w:pPr>
      <w:r w:rsidRPr="00275A86">
        <w:rPr>
          <w:rFonts w:ascii="Times New Roman" w:eastAsia="Calibri" w:hAnsi="Times New Roman" w:cs="Times New Roman"/>
          <w:b/>
          <w:bCs/>
          <w:color w:val="000000"/>
          <w:spacing w:val="40"/>
          <w:sz w:val="28"/>
          <w:szCs w:val="28"/>
          <w:lang w:eastAsia="ru-RU" w:bidi="ru-RU"/>
        </w:rPr>
        <w:t>ПОСТАНОВЛЕНИЕ</w:t>
      </w:r>
    </w:p>
    <w:p w:rsidR="00002E17" w:rsidRPr="00231AF9" w:rsidRDefault="00002E17" w:rsidP="00002E17">
      <w:pPr>
        <w:tabs>
          <w:tab w:val="left" w:pos="3020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263AB0" w:rsidRPr="00263AB0" w:rsidRDefault="00F51AF3" w:rsidP="00263AB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10</w:t>
      </w:r>
      <w:r w:rsidR="00A726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3AB0" w:rsidRPr="00263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3AB0">
        <w:rPr>
          <w:rFonts w:ascii="Times New Roman" w:hAnsi="Times New Roman" w:cs="Times New Roman"/>
          <w:b/>
          <w:sz w:val="28"/>
          <w:szCs w:val="28"/>
        </w:rPr>
        <w:t>октября</w:t>
      </w:r>
      <w:r w:rsidR="00E86059">
        <w:rPr>
          <w:rFonts w:ascii="Times New Roman" w:hAnsi="Times New Roman" w:cs="Times New Roman"/>
          <w:b/>
          <w:sz w:val="28"/>
          <w:szCs w:val="28"/>
        </w:rPr>
        <w:t xml:space="preserve"> 2022 г. с.</w:t>
      </w:r>
      <w:r w:rsidR="00C104DB" w:rsidRPr="00C104DB">
        <w:t xml:space="preserve"> </w:t>
      </w:r>
      <w:proofErr w:type="spellStart"/>
      <w:r w:rsidR="00C104DB" w:rsidRPr="00C104DB">
        <w:rPr>
          <w:rFonts w:ascii="Times New Roman" w:hAnsi="Times New Roman" w:cs="Times New Roman"/>
          <w:b/>
          <w:sz w:val="28"/>
          <w:szCs w:val="28"/>
        </w:rPr>
        <w:t>Захарково</w:t>
      </w:r>
      <w:proofErr w:type="spellEnd"/>
      <w:r w:rsidR="00E8605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63AB0" w:rsidRPr="00263AB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D217C1">
        <w:rPr>
          <w:rFonts w:ascii="Times New Roman" w:hAnsi="Times New Roman" w:cs="Times New Roman"/>
          <w:b/>
          <w:sz w:val="28"/>
          <w:szCs w:val="28"/>
        </w:rPr>
        <w:t>7</w:t>
      </w:r>
      <w:r w:rsidR="00263AB0" w:rsidRPr="00263AB0">
        <w:rPr>
          <w:rFonts w:ascii="Times New Roman" w:hAnsi="Times New Roman" w:cs="Times New Roman"/>
          <w:b/>
          <w:sz w:val="28"/>
          <w:szCs w:val="28"/>
        </w:rPr>
        <w:t>-па</w:t>
      </w:r>
    </w:p>
    <w:p w:rsidR="00002E17" w:rsidRPr="002447F1" w:rsidRDefault="00002E17" w:rsidP="00002E17">
      <w:pPr>
        <w:tabs>
          <w:tab w:val="left" w:pos="302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002E17" w:rsidRPr="002447F1" w:rsidRDefault="00A726A9" w:rsidP="00A726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 реестра  контейнерных площадок </w:t>
      </w:r>
      <w:r w:rsidR="00002E17" w:rsidRPr="002447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для сбора и вывоза твердых коммунальных отходов</w:t>
      </w:r>
      <w:r w:rsidR="00002E17" w:rsidRPr="002447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расположенных на территории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 «</w:t>
      </w:r>
      <w:r w:rsidR="00C104D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Захарковский</w:t>
      </w:r>
      <w:r w:rsidR="00002E1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сельсовет» </w:t>
      </w:r>
      <w:r w:rsidR="00002E17" w:rsidRPr="002447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Конышевского района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02E17" w:rsidRPr="002447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Курской области</w:t>
      </w:r>
    </w:p>
    <w:p w:rsidR="00002E17" w:rsidRPr="002447F1" w:rsidRDefault="00002E17" w:rsidP="00002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2E17" w:rsidRPr="002447F1" w:rsidRDefault="00002E17" w:rsidP="00002E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2E17" w:rsidRPr="002447F1" w:rsidRDefault="00A726A9" w:rsidP="00A726A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Руководствуясь </w:t>
      </w:r>
      <w:r w:rsidR="00002E17" w:rsidRPr="002447F1">
        <w:rPr>
          <w:rFonts w:ascii="Times New Roman" w:eastAsia="Calibri" w:hAnsi="Times New Roman" w:cs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 </w:t>
      </w:r>
      <w:r>
        <w:rPr>
          <w:rFonts w:ascii="Times New Roman" w:eastAsia="Calibri" w:hAnsi="Times New Roman" w:cs="Times New Roman"/>
          <w:sz w:val="28"/>
          <w:szCs w:val="28"/>
        </w:rPr>
        <w:t>Уставом муниципального образования «</w:t>
      </w:r>
      <w:r w:rsidR="00C104DB">
        <w:rPr>
          <w:rFonts w:ascii="Times New Roman" w:eastAsia="Calibri" w:hAnsi="Times New Roman" w:cs="Times New Roman"/>
          <w:sz w:val="28"/>
          <w:szCs w:val="28"/>
        </w:rPr>
        <w:t>Захарковский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сельсовет» Конышевского района Курской области </w:t>
      </w:r>
      <w:r w:rsidR="00002E17" w:rsidRPr="002447F1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C104DB">
        <w:rPr>
          <w:rFonts w:ascii="Times New Roman" w:eastAsia="Calibri" w:hAnsi="Times New Roman" w:cs="Times New Roman"/>
          <w:sz w:val="28"/>
          <w:szCs w:val="28"/>
        </w:rPr>
        <w:t>Захарковского</w:t>
      </w:r>
      <w:r w:rsidR="00002E1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02E17" w:rsidRPr="002447F1">
        <w:rPr>
          <w:rFonts w:ascii="Times New Roman" w:eastAsia="Calibri" w:hAnsi="Times New Roman" w:cs="Times New Roman"/>
          <w:sz w:val="28"/>
          <w:szCs w:val="28"/>
        </w:rPr>
        <w:t xml:space="preserve">сельсовета Конышевского района Курской области </w:t>
      </w:r>
      <w:r w:rsidR="00002E17" w:rsidRPr="00E97F8B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p w:rsidR="00002E17" w:rsidRPr="002447F1" w:rsidRDefault="00002E17" w:rsidP="00002E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2E17" w:rsidRPr="002447F1" w:rsidRDefault="00002E17" w:rsidP="00002E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A726A9">
        <w:rPr>
          <w:rFonts w:ascii="Times New Roman" w:eastAsia="Calibri" w:hAnsi="Times New Roman" w:cs="Times New Roman"/>
          <w:sz w:val="28"/>
          <w:szCs w:val="28"/>
        </w:rPr>
        <w:t>. Утвердить Р</w:t>
      </w:r>
      <w:r w:rsidRPr="002447F1">
        <w:rPr>
          <w:rFonts w:ascii="Times New Roman" w:eastAsia="Calibri" w:hAnsi="Times New Roman" w:cs="Times New Roman"/>
          <w:sz w:val="28"/>
          <w:szCs w:val="28"/>
        </w:rPr>
        <w:t xml:space="preserve">еестр </w:t>
      </w:r>
      <w:r w:rsidR="00A726A9">
        <w:rPr>
          <w:rFonts w:ascii="Times New Roman" w:eastAsia="Calibri" w:hAnsi="Times New Roman" w:cs="Times New Roman"/>
          <w:sz w:val="28"/>
          <w:szCs w:val="28"/>
        </w:rPr>
        <w:t xml:space="preserve">контейнерных площадок для сбора и вывоза  твердых коммунальных отходов  </w:t>
      </w:r>
      <w:r w:rsidRPr="002447F1">
        <w:rPr>
          <w:rFonts w:ascii="Times New Roman" w:eastAsia="Calibri" w:hAnsi="Times New Roman" w:cs="Times New Roman"/>
          <w:bCs/>
          <w:sz w:val="28"/>
          <w:szCs w:val="28"/>
        </w:rPr>
        <w:t xml:space="preserve">на территории </w:t>
      </w:r>
      <w:r w:rsidR="00A726A9">
        <w:rPr>
          <w:rFonts w:ascii="Times New Roman" w:eastAsia="Calibri" w:hAnsi="Times New Roman" w:cs="Times New Roman"/>
          <w:bCs/>
          <w:sz w:val="28"/>
          <w:szCs w:val="28"/>
        </w:rPr>
        <w:t>муниципального образования «</w:t>
      </w:r>
      <w:r w:rsidR="00C104DB">
        <w:rPr>
          <w:rFonts w:ascii="Times New Roman" w:eastAsia="Calibri" w:hAnsi="Times New Roman" w:cs="Times New Roman"/>
          <w:bCs/>
          <w:sz w:val="28"/>
          <w:szCs w:val="28"/>
        </w:rPr>
        <w:t>Захарковский</w:t>
      </w:r>
      <w:r w:rsidR="00A726A9">
        <w:rPr>
          <w:rFonts w:ascii="Times New Roman" w:eastAsia="Calibri" w:hAnsi="Times New Roman" w:cs="Times New Roman"/>
          <w:bCs/>
          <w:sz w:val="28"/>
          <w:szCs w:val="28"/>
        </w:rPr>
        <w:t xml:space="preserve"> сельсовет» </w:t>
      </w:r>
      <w:r w:rsidRPr="002447F1">
        <w:rPr>
          <w:rFonts w:ascii="Times New Roman" w:eastAsia="Calibri" w:hAnsi="Times New Roman" w:cs="Times New Roman"/>
          <w:bCs/>
          <w:sz w:val="28"/>
          <w:szCs w:val="28"/>
        </w:rPr>
        <w:t xml:space="preserve"> Конышевского района Курской области</w:t>
      </w:r>
      <w:r w:rsidRPr="002447F1">
        <w:rPr>
          <w:rFonts w:ascii="Times New Roman" w:eastAsia="Calibri" w:hAnsi="Times New Roman" w:cs="Times New Roman"/>
          <w:sz w:val="28"/>
          <w:szCs w:val="28"/>
        </w:rPr>
        <w:t xml:space="preserve"> согласно приложению.</w:t>
      </w:r>
    </w:p>
    <w:p w:rsidR="00002E17" w:rsidRPr="002447F1" w:rsidRDefault="00A726A9" w:rsidP="00002E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002E17">
        <w:rPr>
          <w:rFonts w:ascii="Times New Roman" w:eastAsia="Calibri" w:hAnsi="Times New Roman" w:cs="Times New Roman"/>
          <w:sz w:val="28"/>
          <w:szCs w:val="28"/>
        </w:rPr>
        <w:t>.</w:t>
      </w:r>
      <w:r w:rsidR="00002E17" w:rsidRPr="002447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="00002E17" w:rsidRPr="002447F1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="00002E17" w:rsidRPr="002447F1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002E17" w:rsidRPr="002447F1" w:rsidRDefault="00002E17" w:rsidP="00002E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2E17" w:rsidRDefault="00002E17" w:rsidP="00002E1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6A9" w:rsidRDefault="00A726A9" w:rsidP="00002E1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6A9" w:rsidRDefault="00A726A9" w:rsidP="00002E1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26A9" w:rsidRPr="002447F1" w:rsidRDefault="00A726A9" w:rsidP="00002E1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E17" w:rsidRPr="002447F1" w:rsidRDefault="00002E17" w:rsidP="00002E1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C104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Захарковского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47F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</w:p>
    <w:p w:rsidR="00002E17" w:rsidRPr="002447F1" w:rsidRDefault="00002E17" w:rsidP="00002E1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Конышевского района </w:t>
      </w:r>
    </w:p>
    <w:p w:rsidR="00002E17" w:rsidRPr="002447F1" w:rsidRDefault="00002E17" w:rsidP="00002E1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             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В.</w:t>
      </w:r>
      <w:r w:rsidR="00C104DB">
        <w:rPr>
          <w:rFonts w:ascii="Times New Roman" w:eastAsia="Times New Roman" w:hAnsi="Times New Roman" w:cs="Times New Roman"/>
          <w:sz w:val="28"/>
          <w:szCs w:val="28"/>
          <w:lang w:eastAsia="ru-RU"/>
        </w:rPr>
        <w:t>М.Латышев</w:t>
      </w:r>
      <w:proofErr w:type="spellEnd"/>
      <w:r w:rsidRPr="00244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002E17" w:rsidRPr="002447F1" w:rsidRDefault="00002E17" w:rsidP="00002E1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A726A9" w:rsidRDefault="00A726A9" w:rsidP="00002E17">
      <w:pPr>
        <w:spacing w:after="0"/>
        <w:jc w:val="center"/>
      </w:pPr>
    </w:p>
    <w:p w:rsidR="00A726A9" w:rsidRDefault="00A726A9" w:rsidP="00002E17">
      <w:pPr>
        <w:spacing w:after="0"/>
        <w:jc w:val="center"/>
      </w:pPr>
    </w:p>
    <w:p w:rsidR="00A726A9" w:rsidRDefault="00A726A9" w:rsidP="00002E17">
      <w:pPr>
        <w:spacing w:after="0"/>
        <w:jc w:val="center"/>
      </w:pPr>
    </w:p>
    <w:p w:rsidR="00A726A9" w:rsidRDefault="00A726A9" w:rsidP="00002E17">
      <w:pPr>
        <w:spacing w:after="0"/>
        <w:jc w:val="center"/>
      </w:pPr>
    </w:p>
    <w:p w:rsidR="00A726A9" w:rsidRDefault="00A726A9" w:rsidP="00002E17">
      <w:pPr>
        <w:spacing w:after="0"/>
        <w:jc w:val="center"/>
      </w:pPr>
    </w:p>
    <w:p w:rsidR="00A726A9" w:rsidRDefault="00A726A9" w:rsidP="00002E17">
      <w:pPr>
        <w:spacing w:after="0"/>
        <w:jc w:val="center"/>
      </w:pPr>
    </w:p>
    <w:p w:rsidR="00A726A9" w:rsidRDefault="00A726A9" w:rsidP="00002E17">
      <w:pPr>
        <w:spacing w:after="0"/>
        <w:jc w:val="center"/>
      </w:pPr>
    </w:p>
    <w:p w:rsidR="00A726A9" w:rsidRDefault="00A726A9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002E17" w:rsidRDefault="00002E17" w:rsidP="00002E17">
      <w:pPr>
        <w:spacing w:after="0"/>
        <w:jc w:val="center"/>
      </w:pPr>
    </w:p>
    <w:p w:rsidR="00D10BEF" w:rsidRPr="00216F8B" w:rsidRDefault="00D10BEF" w:rsidP="00D10B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2A3AABA1" wp14:editId="27D71A61">
            <wp:extent cx="1819275" cy="1495425"/>
            <wp:effectExtent l="0" t="0" r="9525" b="9525"/>
            <wp:docPr id="5" name="Рисунок 5" descr="Описание: 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BEF" w:rsidRPr="00231AF9" w:rsidRDefault="00D10BEF" w:rsidP="00D10BEF">
      <w:pPr>
        <w:widowControl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  <w:lang w:val="ru"/>
        </w:rPr>
      </w:pPr>
      <w:r w:rsidRPr="00231AF9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</w:rPr>
        <w:t>АДМИНИСТРАЦИЯ</w:t>
      </w:r>
      <w:r w:rsidRPr="00231AF9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  <w:lang w:val="ru"/>
        </w:rPr>
        <w:t xml:space="preserve"> </w:t>
      </w:r>
      <w:r w:rsidR="00C104DB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</w:rPr>
        <w:t>ЗАХАРКОВСКОГО</w:t>
      </w:r>
      <w:r w:rsidRPr="00231AF9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</w:rPr>
        <w:t xml:space="preserve"> СЕЛЬСОВЕТА </w:t>
      </w:r>
      <w:r w:rsidRPr="00231AF9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  <w:lang w:val="ru"/>
        </w:rPr>
        <w:t>КОНЫШЕВСКОГО РАЙОНА</w:t>
      </w:r>
      <w:r w:rsidRPr="00231AF9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 w:rsidRPr="00231AF9">
        <w:rPr>
          <w:rFonts w:ascii="Times New Roman" w:eastAsia="Calibri" w:hAnsi="Times New Roman" w:cs="Times New Roman"/>
          <w:b/>
          <w:color w:val="000000"/>
          <w:spacing w:val="6"/>
          <w:sz w:val="28"/>
          <w:szCs w:val="28"/>
          <w:lang w:val="ru"/>
        </w:rPr>
        <w:t>КУРСКОЙ ОБЛАСТИ</w:t>
      </w:r>
    </w:p>
    <w:p w:rsidR="00D10BEF" w:rsidRPr="00231AF9" w:rsidRDefault="00D10BEF" w:rsidP="00D10BE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28"/>
          <w:szCs w:val="28"/>
          <w:lang w:val="ru" w:eastAsia="ru-RU" w:bidi="ru-RU"/>
        </w:rPr>
      </w:pPr>
    </w:p>
    <w:p w:rsidR="00D10BEF" w:rsidRPr="00275A86" w:rsidRDefault="00D10BEF" w:rsidP="00D10BE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40"/>
          <w:sz w:val="28"/>
          <w:szCs w:val="28"/>
        </w:rPr>
      </w:pPr>
      <w:r w:rsidRPr="00275A86">
        <w:rPr>
          <w:rFonts w:ascii="Times New Roman" w:eastAsia="Calibri" w:hAnsi="Times New Roman" w:cs="Times New Roman"/>
          <w:b/>
          <w:bCs/>
          <w:color w:val="000000"/>
          <w:spacing w:val="40"/>
          <w:sz w:val="28"/>
          <w:szCs w:val="28"/>
          <w:lang w:eastAsia="ru-RU" w:bidi="ru-RU"/>
        </w:rPr>
        <w:t>ПОСТАНОВЛЕНИЕ</w:t>
      </w:r>
    </w:p>
    <w:p w:rsidR="00D10BEF" w:rsidRPr="00231AF9" w:rsidRDefault="00D10BEF" w:rsidP="00D10BEF">
      <w:pPr>
        <w:tabs>
          <w:tab w:val="left" w:pos="3020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10BEF" w:rsidRPr="00263AB0" w:rsidRDefault="00F51AF3" w:rsidP="00D10B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10</w:t>
      </w:r>
      <w:r w:rsidR="00D10BEF" w:rsidRPr="00263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0BEF">
        <w:rPr>
          <w:rFonts w:ascii="Times New Roman" w:hAnsi="Times New Roman" w:cs="Times New Roman"/>
          <w:b/>
          <w:sz w:val="28"/>
          <w:szCs w:val="28"/>
        </w:rPr>
        <w:t>октября</w:t>
      </w:r>
      <w:r w:rsidR="00A726A9">
        <w:rPr>
          <w:rFonts w:ascii="Times New Roman" w:hAnsi="Times New Roman" w:cs="Times New Roman"/>
          <w:b/>
          <w:sz w:val="28"/>
          <w:szCs w:val="28"/>
        </w:rPr>
        <w:t xml:space="preserve"> 2022 г. </w:t>
      </w:r>
      <w:proofErr w:type="spellStart"/>
      <w:r w:rsidR="00A726A9">
        <w:rPr>
          <w:rFonts w:ascii="Times New Roman" w:hAnsi="Times New Roman" w:cs="Times New Roman"/>
          <w:b/>
          <w:sz w:val="28"/>
          <w:szCs w:val="28"/>
        </w:rPr>
        <w:t>с</w:t>
      </w:r>
      <w:proofErr w:type="gramStart"/>
      <w:r w:rsidR="00A726A9">
        <w:rPr>
          <w:rFonts w:ascii="Times New Roman" w:hAnsi="Times New Roman" w:cs="Times New Roman"/>
          <w:b/>
          <w:sz w:val="28"/>
          <w:szCs w:val="28"/>
        </w:rPr>
        <w:t>.</w:t>
      </w:r>
      <w:r w:rsidR="00C104DB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="00C104DB">
        <w:rPr>
          <w:rFonts w:ascii="Times New Roman" w:hAnsi="Times New Roman" w:cs="Times New Roman"/>
          <w:b/>
          <w:sz w:val="28"/>
          <w:szCs w:val="28"/>
        </w:rPr>
        <w:t>ахарково</w:t>
      </w:r>
      <w:proofErr w:type="spellEnd"/>
      <w:r w:rsidR="00A726A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 № 1</w:t>
      </w:r>
      <w:r w:rsidR="00D217C1">
        <w:rPr>
          <w:rFonts w:ascii="Times New Roman" w:hAnsi="Times New Roman" w:cs="Times New Roman"/>
          <w:b/>
          <w:sz w:val="28"/>
          <w:szCs w:val="28"/>
        </w:rPr>
        <w:t>8</w:t>
      </w:r>
      <w:r w:rsidR="00D10BEF" w:rsidRPr="00263AB0">
        <w:rPr>
          <w:rFonts w:ascii="Times New Roman" w:hAnsi="Times New Roman" w:cs="Times New Roman"/>
          <w:b/>
          <w:sz w:val="28"/>
          <w:szCs w:val="28"/>
        </w:rPr>
        <w:t>-па</w:t>
      </w:r>
    </w:p>
    <w:p w:rsidR="00002E17" w:rsidRPr="00216F8B" w:rsidRDefault="00002E17" w:rsidP="00002E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9C6676" w:rsidRPr="00A726A9" w:rsidRDefault="009C6676" w:rsidP="009C6676">
      <w:pPr>
        <w:spacing w:after="0"/>
        <w:jc w:val="center"/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</w:pPr>
      <w:r w:rsidRPr="00A726A9">
        <w:rPr>
          <w:rFonts w:ascii="Times New Roman" w:eastAsia="SimSun" w:hAnsi="Times New Roman" w:cs="Times New Roman"/>
          <w:b/>
          <w:color w:val="000000"/>
          <w:kern w:val="2"/>
          <w:sz w:val="28"/>
          <w:szCs w:val="28"/>
          <w:lang w:eastAsia="hi-IN" w:bidi="hi-IN"/>
        </w:rPr>
        <w:t>Об установлении расходных обязательств на мероприятие по закупке контейнеров для раздельного накопления твердых коммунальных отходов в 2022 году.</w:t>
      </w:r>
    </w:p>
    <w:p w:rsidR="009C6676" w:rsidRDefault="009C6676" w:rsidP="009C6676">
      <w:pPr>
        <w:shd w:val="clear" w:color="auto" w:fill="FFFFFF"/>
        <w:suppressAutoHyphens/>
        <w:spacing w:after="0" w:line="240" w:lineRule="auto"/>
        <w:jc w:val="center"/>
        <w:rPr>
          <w:rFonts w:ascii="Arial" w:eastAsia="SimSun" w:hAnsi="Arial" w:cs="Arial"/>
          <w:kern w:val="2"/>
          <w:sz w:val="24"/>
          <w:szCs w:val="24"/>
          <w:lang w:eastAsia="hi-IN" w:bidi="hi-IN"/>
        </w:rPr>
      </w:pPr>
    </w:p>
    <w:p w:rsidR="009C6676" w:rsidRDefault="009C6676" w:rsidP="009C66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Во исполнение ст.86 Бюджетного кодекса Российской Федерации,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Администрация </w:t>
      </w:r>
      <w:r w:rsidR="00C104DB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Захарковского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сельсовета Конышевского района Курской области ПОСТАНОВЛЯЕТ:</w:t>
      </w:r>
    </w:p>
    <w:p w:rsidR="009C6676" w:rsidRDefault="009C6676" w:rsidP="009C6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</w:t>
      </w:r>
    </w:p>
    <w:p w:rsidR="009C6676" w:rsidRDefault="009C6676" w:rsidP="009C667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1. Установить расходные обязательства муниципального образования «</w:t>
      </w:r>
      <w:r w:rsidR="00C104DB">
        <w:rPr>
          <w:rFonts w:ascii="Times New Roman" w:eastAsia="Times New Roman" w:hAnsi="Times New Roman" w:cs="Times New Roman"/>
          <w:sz w:val="28"/>
          <w:szCs w:val="28"/>
          <w:lang w:eastAsia="ar-SA"/>
        </w:rPr>
        <w:t>Захарковский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Конышевского района Курской области на мероприятие «государственная поддержка закупки контейнеров для раздельного накопления твердых коммунальных отходов» в 2022 году по КБК 001 0503 07 3 G2 52690 244 (код цели 21-52690-00000-00000).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9C6676" w:rsidRDefault="009C6676" w:rsidP="009C667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</w:t>
      </w:r>
    </w:p>
    <w:p w:rsidR="009C6676" w:rsidRDefault="009C6676" w:rsidP="009C667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оставляю за собой.</w:t>
      </w:r>
    </w:p>
    <w:p w:rsidR="009C6676" w:rsidRDefault="009C6676" w:rsidP="009C6676">
      <w:pPr>
        <w:shd w:val="clear" w:color="auto" w:fill="FFFFFF"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</w:p>
    <w:p w:rsidR="009C6676" w:rsidRDefault="009C6676" w:rsidP="009C6676">
      <w:pPr>
        <w:shd w:val="clear" w:color="auto" w:fill="FFFFFF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3. Постановление вступает в силу со дня его подписания.</w:t>
      </w:r>
    </w:p>
    <w:p w:rsidR="009C6676" w:rsidRDefault="009C6676" w:rsidP="009C6676">
      <w:pPr>
        <w:shd w:val="clear" w:color="auto" w:fill="FFFFFF"/>
        <w:suppressAutoHyphens/>
        <w:spacing w:after="0" w:line="240" w:lineRule="auto"/>
        <w:jc w:val="both"/>
        <w:rPr>
          <w:rFonts w:ascii="Arial" w:eastAsia="SimSun" w:hAnsi="Arial" w:cs="Arial"/>
          <w:color w:val="000000"/>
          <w:kern w:val="2"/>
          <w:sz w:val="24"/>
          <w:szCs w:val="24"/>
          <w:lang w:eastAsia="hi-IN" w:bidi="hi-IN"/>
        </w:rPr>
      </w:pPr>
    </w:p>
    <w:p w:rsidR="009C6676" w:rsidRDefault="009C6676" w:rsidP="009C6676">
      <w:pPr>
        <w:spacing w:after="0"/>
        <w:jc w:val="center"/>
      </w:pPr>
    </w:p>
    <w:p w:rsidR="009C6676" w:rsidRDefault="009C6676" w:rsidP="009C6676"/>
    <w:p w:rsidR="00002E17" w:rsidRDefault="00002E17" w:rsidP="00002E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726A9" w:rsidRPr="002447F1" w:rsidRDefault="00A726A9" w:rsidP="00A726A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C104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Захарковского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47F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</w:p>
    <w:p w:rsidR="00A726A9" w:rsidRPr="002447F1" w:rsidRDefault="00A726A9" w:rsidP="00A726A9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Конышевского района </w:t>
      </w:r>
    </w:p>
    <w:p w:rsidR="009C6676" w:rsidRDefault="00A726A9" w:rsidP="00A726A9">
      <w:pPr>
        <w:jc w:val="both"/>
        <w:rPr>
          <w:rFonts w:ascii="Times New Roman" w:hAnsi="Times New Roman" w:cs="Times New Roman"/>
          <w:sz w:val="28"/>
          <w:szCs w:val="28"/>
        </w:rPr>
      </w:pPr>
      <w:r w:rsidRPr="00244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                                                                    </w:t>
      </w:r>
      <w:proofErr w:type="spellStart"/>
      <w:r w:rsidR="00C104DB" w:rsidRPr="00C104DB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В.М.Латышев</w:t>
      </w:r>
      <w:proofErr w:type="spellEnd"/>
      <w:r w:rsidR="00C104DB" w:rsidRPr="00C1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9C6676" w:rsidRDefault="009C6676" w:rsidP="00002E1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10BEF" w:rsidRPr="00216F8B" w:rsidRDefault="00D10BEF" w:rsidP="00D10BE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inline distT="0" distB="0" distL="0" distR="0" wp14:anchorId="1F43CF5A" wp14:editId="077676BB">
            <wp:extent cx="1819275" cy="1495425"/>
            <wp:effectExtent l="0" t="0" r="9525" b="9525"/>
            <wp:docPr id="6" name="Рисунок 6" descr="Описание: Ge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1495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10BEF" w:rsidRPr="00231AF9" w:rsidRDefault="00D10BEF" w:rsidP="00D10BEF">
      <w:pPr>
        <w:widowControl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  <w:lang w:val="ru"/>
        </w:rPr>
      </w:pPr>
      <w:r w:rsidRPr="00231AF9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</w:rPr>
        <w:t>АДМИНИСТРАЦИЯ</w:t>
      </w:r>
      <w:r w:rsidRPr="00231AF9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  <w:lang w:val="ru"/>
        </w:rPr>
        <w:t xml:space="preserve"> </w:t>
      </w:r>
      <w:r w:rsidR="00C104DB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</w:rPr>
        <w:t>ЗАХАРКОВСКОГО</w:t>
      </w:r>
      <w:r w:rsidRPr="00231AF9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</w:rPr>
        <w:t xml:space="preserve"> СЕЛЬСОВЕТА </w:t>
      </w:r>
      <w:r w:rsidRPr="00231AF9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  <w:lang w:val="ru"/>
        </w:rPr>
        <w:t>КОНЫШЕВСКОГО РАЙОНА</w:t>
      </w:r>
      <w:r w:rsidRPr="00231AF9">
        <w:rPr>
          <w:rFonts w:ascii="Times New Roman" w:eastAsia="Calibri" w:hAnsi="Times New Roman" w:cs="Times New Roman"/>
          <w:b/>
          <w:bCs/>
          <w:color w:val="000000"/>
          <w:spacing w:val="6"/>
          <w:sz w:val="28"/>
          <w:szCs w:val="28"/>
        </w:rPr>
        <w:t xml:space="preserve"> </w:t>
      </w:r>
      <w:r w:rsidRPr="00231AF9">
        <w:rPr>
          <w:rFonts w:ascii="Times New Roman" w:eastAsia="Calibri" w:hAnsi="Times New Roman" w:cs="Times New Roman"/>
          <w:b/>
          <w:color w:val="000000"/>
          <w:spacing w:val="6"/>
          <w:sz w:val="28"/>
          <w:szCs w:val="28"/>
          <w:lang w:val="ru"/>
        </w:rPr>
        <w:t>КУРСКОЙ ОБЛАСТИ</w:t>
      </w:r>
    </w:p>
    <w:p w:rsidR="00D10BEF" w:rsidRPr="00231AF9" w:rsidRDefault="00D10BEF" w:rsidP="00D10BE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pacing w:val="80"/>
          <w:sz w:val="28"/>
          <w:szCs w:val="28"/>
          <w:lang w:val="ru" w:eastAsia="ru-RU" w:bidi="ru-RU"/>
        </w:rPr>
      </w:pPr>
    </w:p>
    <w:p w:rsidR="00D10BEF" w:rsidRPr="00275A86" w:rsidRDefault="00D10BEF" w:rsidP="00D10BEF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pacing w:val="40"/>
          <w:sz w:val="28"/>
          <w:szCs w:val="28"/>
        </w:rPr>
      </w:pPr>
      <w:r w:rsidRPr="00275A86">
        <w:rPr>
          <w:rFonts w:ascii="Times New Roman" w:eastAsia="Calibri" w:hAnsi="Times New Roman" w:cs="Times New Roman"/>
          <w:b/>
          <w:bCs/>
          <w:color w:val="000000"/>
          <w:spacing w:val="40"/>
          <w:sz w:val="28"/>
          <w:szCs w:val="28"/>
          <w:lang w:eastAsia="ru-RU" w:bidi="ru-RU"/>
        </w:rPr>
        <w:t>ПОСТАНОВЛЕНИЕ</w:t>
      </w:r>
    </w:p>
    <w:p w:rsidR="00D10BEF" w:rsidRPr="00231AF9" w:rsidRDefault="00D10BEF" w:rsidP="00D10BEF">
      <w:pPr>
        <w:tabs>
          <w:tab w:val="left" w:pos="3020"/>
        </w:tabs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D10BEF" w:rsidRPr="00263AB0" w:rsidRDefault="00F51AF3" w:rsidP="00D10BE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10</w:t>
      </w:r>
      <w:r w:rsidR="00D10BEF" w:rsidRPr="00263AB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0BEF">
        <w:rPr>
          <w:rFonts w:ascii="Times New Roman" w:hAnsi="Times New Roman" w:cs="Times New Roman"/>
          <w:b/>
          <w:sz w:val="28"/>
          <w:szCs w:val="28"/>
        </w:rPr>
        <w:t>октября</w:t>
      </w:r>
      <w:r w:rsidR="00A726A9">
        <w:rPr>
          <w:rFonts w:ascii="Times New Roman" w:hAnsi="Times New Roman" w:cs="Times New Roman"/>
          <w:b/>
          <w:sz w:val="28"/>
          <w:szCs w:val="28"/>
        </w:rPr>
        <w:t xml:space="preserve"> 2022 г. с.</w:t>
      </w:r>
      <w:r w:rsidR="00C104DB" w:rsidRPr="00C104DB">
        <w:t xml:space="preserve"> </w:t>
      </w:r>
      <w:proofErr w:type="spellStart"/>
      <w:r w:rsidR="00C104DB" w:rsidRPr="00C104DB">
        <w:rPr>
          <w:rFonts w:ascii="Times New Roman" w:hAnsi="Times New Roman" w:cs="Times New Roman"/>
          <w:b/>
          <w:sz w:val="28"/>
          <w:szCs w:val="28"/>
        </w:rPr>
        <w:t>Захарково</w:t>
      </w:r>
      <w:proofErr w:type="spellEnd"/>
      <w:r w:rsidR="00A726A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10BEF" w:rsidRPr="00263AB0">
        <w:rPr>
          <w:rFonts w:ascii="Times New Roman" w:hAnsi="Times New Roman" w:cs="Times New Roman"/>
          <w:b/>
          <w:sz w:val="28"/>
          <w:szCs w:val="28"/>
        </w:rPr>
        <w:t xml:space="preserve"> № 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="00D217C1">
        <w:rPr>
          <w:rFonts w:ascii="Times New Roman" w:hAnsi="Times New Roman" w:cs="Times New Roman"/>
          <w:b/>
          <w:sz w:val="28"/>
          <w:szCs w:val="28"/>
        </w:rPr>
        <w:t>9</w:t>
      </w:r>
      <w:r w:rsidR="00D10BEF" w:rsidRPr="00263AB0">
        <w:rPr>
          <w:rFonts w:ascii="Times New Roman" w:hAnsi="Times New Roman" w:cs="Times New Roman"/>
          <w:b/>
          <w:sz w:val="28"/>
          <w:szCs w:val="28"/>
        </w:rPr>
        <w:t>-па</w:t>
      </w:r>
    </w:p>
    <w:p w:rsidR="00002E17" w:rsidRPr="00216F8B" w:rsidRDefault="00002E17" w:rsidP="00002E17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</w:p>
    <w:p w:rsidR="00002E17" w:rsidRPr="002447F1" w:rsidRDefault="00002E17" w:rsidP="00002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447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перечня мероприятий</w:t>
      </w:r>
    </w:p>
    <w:p w:rsidR="00002E17" w:rsidRPr="002447F1" w:rsidRDefault="00002E17" w:rsidP="00002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002E17" w:rsidRPr="002447F1" w:rsidRDefault="00002E17" w:rsidP="00002E1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002E17" w:rsidRPr="002447F1" w:rsidRDefault="00002E17" w:rsidP="00002E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01AF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со ст. 86 Бюджетного кодекса Российской Федерации, в целях обеспечения использования в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C01A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субсидий из 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бластного бюджета</w:t>
      </w:r>
      <w:r w:rsidRPr="00C01AF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47F1">
        <w:rPr>
          <w:rFonts w:ascii="Times New Roman" w:eastAsia="Calibri" w:hAnsi="Times New Roman" w:cs="Times New Roman"/>
          <w:sz w:val="28"/>
          <w:szCs w:val="28"/>
        </w:rPr>
        <w:t xml:space="preserve">Администрация </w:t>
      </w:r>
      <w:r w:rsidR="00C104DB">
        <w:rPr>
          <w:rFonts w:ascii="Times New Roman" w:eastAsia="Calibri" w:hAnsi="Times New Roman" w:cs="Times New Roman"/>
          <w:sz w:val="28"/>
          <w:szCs w:val="28"/>
        </w:rPr>
        <w:t>Захарковского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47F1">
        <w:rPr>
          <w:rFonts w:ascii="Times New Roman" w:eastAsia="Calibri" w:hAnsi="Times New Roman" w:cs="Times New Roman"/>
          <w:sz w:val="28"/>
          <w:szCs w:val="28"/>
        </w:rPr>
        <w:t xml:space="preserve">сельсовета Конышевского района Курской области </w:t>
      </w:r>
      <w:r w:rsidRPr="00E97F8B">
        <w:rPr>
          <w:rFonts w:ascii="Times New Roman" w:eastAsia="Calibri" w:hAnsi="Times New Roman" w:cs="Times New Roman"/>
          <w:b/>
          <w:sz w:val="28"/>
          <w:szCs w:val="28"/>
        </w:rPr>
        <w:t>ПОСТАНОВЛЯЕТ:</w:t>
      </w:r>
    </w:p>
    <w:p w:rsidR="00002E17" w:rsidRPr="002447F1" w:rsidRDefault="00002E17" w:rsidP="00002E1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2E17" w:rsidRDefault="00002E17" w:rsidP="00002E17">
      <w:pPr>
        <w:spacing w:before="11" w:after="0" w:line="318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Pr="002447F1">
        <w:rPr>
          <w:rFonts w:ascii="Times New Roman" w:eastAsia="Calibri" w:hAnsi="Times New Roman" w:cs="Times New Roman"/>
          <w:sz w:val="28"/>
          <w:szCs w:val="28"/>
        </w:rPr>
        <w:t xml:space="preserve">Утвердить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перечень мероприятий:</w:t>
      </w:r>
      <w:r w:rsidRPr="002C17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E17" w:rsidRPr="002C173F" w:rsidRDefault="00002E17" w:rsidP="00002E17">
      <w:pPr>
        <w:spacing w:before="11" w:after="0" w:line="318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154251">
        <w:rPr>
          <w:rFonts w:ascii="Times New Roman" w:hAnsi="Times New Roman" w:cs="Times New Roman"/>
          <w:sz w:val="28"/>
          <w:szCs w:val="28"/>
        </w:rPr>
        <w:t>закупк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54251">
        <w:rPr>
          <w:rFonts w:ascii="Times New Roman" w:hAnsi="Times New Roman" w:cs="Times New Roman"/>
          <w:sz w:val="28"/>
          <w:szCs w:val="28"/>
        </w:rPr>
        <w:t xml:space="preserve"> контейнеров для раздельного накопления твердых коммунальных отходов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542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02E17" w:rsidRPr="002447F1" w:rsidRDefault="00002E17" w:rsidP="00002E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</w:t>
      </w:r>
      <w:r w:rsidRPr="002447F1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447F1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2447F1">
        <w:rPr>
          <w:rFonts w:ascii="Times New Roman" w:eastAsia="Calibri" w:hAnsi="Times New Roman" w:cs="Times New Roman"/>
          <w:sz w:val="28"/>
          <w:szCs w:val="28"/>
        </w:rPr>
        <w:t xml:space="preserve"> исполнением настоящего постановления оставляю за собой. </w:t>
      </w:r>
    </w:p>
    <w:p w:rsidR="00002E17" w:rsidRPr="002447F1" w:rsidRDefault="00002E17" w:rsidP="00002E17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</w:t>
      </w:r>
      <w:r w:rsidRPr="002447F1">
        <w:rPr>
          <w:rFonts w:ascii="Times New Roman" w:eastAsia="Calibri" w:hAnsi="Times New Roman" w:cs="Times New Roman"/>
          <w:sz w:val="28"/>
          <w:szCs w:val="28"/>
        </w:rPr>
        <w:t xml:space="preserve">Настоящее постановление вступает в силу со дня его </w:t>
      </w:r>
      <w:r>
        <w:rPr>
          <w:rFonts w:ascii="Times New Roman" w:eastAsia="Calibri" w:hAnsi="Times New Roman" w:cs="Times New Roman"/>
          <w:sz w:val="28"/>
          <w:szCs w:val="28"/>
        </w:rPr>
        <w:t>подписания</w:t>
      </w:r>
      <w:r w:rsidRPr="002447F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02E17" w:rsidRPr="002447F1" w:rsidRDefault="00002E17" w:rsidP="00002E1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02E17" w:rsidRPr="002447F1" w:rsidRDefault="00002E17" w:rsidP="00002E1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E17" w:rsidRPr="002447F1" w:rsidRDefault="00002E17" w:rsidP="00002E1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C104D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Захарковского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447F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сельсовета</w:t>
      </w:r>
    </w:p>
    <w:p w:rsidR="00002E17" w:rsidRPr="002447F1" w:rsidRDefault="00002E17" w:rsidP="00002E1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Конышевского района </w:t>
      </w:r>
    </w:p>
    <w:p w:rsidR="00002E17" w:rsidRPr="002447F1" w:rsidRDefault="00002E17" w:rsidP="00002E1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447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Курской области                                                                     </w:t>
      </w:r>
      <w:bookmarkStart w:id="0" w:name="_GoBack"/>
      <w:proofErr w:type="spellStart"/>
      <w:r w:rsidR="00C104DB" w:rsidRPr="00C104DB">
        <w:rPr>
          <w:rFonts w:ascii="Times New Roman" w:eastAsia="Times New Roman" w:hAnsi="Times New Roman" w:cs="Times New Roman"/>
          <w:sz w:val="28"/>
          <w:szCs w:val="28"/>
          <w:lang w:eastAsia="ru-RU"/>
        </w:rPr>
        <w:t>В.М.Латышев</w:t>
      </w:r>
      <w:proofErr w:type="spellEnd"/>
      <w:r w:rsidR="00C104DB" w:rsidRPr="00C104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bookmarkEnd w:id="0"/>
    </w:p>
    <w:p w:rsidR="00002E17" w:rsidRPr="002447F1" w:rsidRDefault="00002E17" w:rsidP="00002E17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02E17" w:rsidRDefault="00002E17" w:rsidP="00002E17">
      <w:pPr>
        <w:spacing w:after="0"/>
        <w:jc w:val="center"/>
      </w:pPr>
    </w:p>
    <w:p w:rsidR="00002E17" w:rsidRDefault="00002E17" w:rsidP="00002E17"/>
    <w:p w:rsidR="00002E17" w:rsidRDefault="00002E17" w:rsidP="00002E17"/>
    <w:p w:rsidR="00471D39" w:rsidRDefault="00471D39"/>
    <w:sectPr w:rsidR="00471D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D4BA9"/>
    <w:multiLevelType w:val="multilevel"/>
    <w:tmpl w:val="BFA6BF42"/>
    <w:lvl w:ilvl="0">
      <w:start w:val="1"/>
      <w:numFmt w:val="decimal"/>
      <w:lvlText w:val="%1."/>
      <w:lvlJc w:val="left"/>
      <w:pPr>
        <w:tabs>
          <w:tab w:val="num" w:pos="1002"/>
        </w:tabs>
        <w:ind w:left="1002" w:hanging="360"/>
      </w:pPr>
    </w:lvl>
    <w:lvl w:ilvl="1" w:tentative="1">
      <w:start w:val="1"/>
      <w:numFmt w:val="decimal"/>
      <w:lvlText w:val="%2."/>
      <w:lvlJc w:val="left"/>
      <w:pPr>
        <w:tabs>
          <w:tab w:val="num" w:pos="1722"/>
        </w:tabs>
        <w:ind w:left="1722" w:hanging="360"/>
      </w:pPr>
    </w:lvl>
    <w:lvl w:ilvl="2" w:tentative="1">
      <w:start w:val="1"/>
      <w:numFmt w:val="decimal"/>
      <w:lvlText w:val="%3."/>
      <w:lvlJc w:val="left"/>
      <w:pPr>
        <w:tabs>
          <w:tab w:val="num" w:pos="2442"/>
        </w:tabs>
        <w:ind w:left="2442" w:hanging="360"/>
      </w:pPr>
    </w:lvl>
    <w:lvl w:ilvl="3" w:tentative="1">
      <w:start w:val="1"/>
      <w:numFmt w:val="decimal"/>
      <w:lvlText w:val="%4."/>
      <w:lvlJc w:val="left"/>
      <w:pPr>
        <w:tabs>
          <w:tab w:val="num" w:pos="3162"/>
        </w:tabs>
        <w:ind w:left="3162" w:hanging="360"/>
      </w:pPr>
    </w:lvl>
    <w:lvl w:ilvl="4" w:tentative="1">
      <w:start w:val="1"/>
      <w:numFmt w:val="decimal"/>
      <w:lvlText w:val="%5."/>
      <w:lvlJc w:val="left"/>
      <w:pPr>
        <w:tabs>
          <w:tab w:val="num" w:pos="3882"/>
        </w:tabs>
        <w:ind w:left="3882" w:hanging="360"/>
      </w:pPr>
    </w:lvl>
    <w:lvl w:ilvl="5" w:tentative="1">
      <w:start w:val="1"/>
      <w:numFmt w:val="decimal"/>
      <w:lvlText w:val="%6."/>
      <w:lvlJc w:val="left"/>
      <w:pPr>
        <w:tabs>
          <w:tab w:val="num" w:pos="4602"/>
        </w:tabs>
        <w:ind w:left="4602" w:hanging="360"/>
      </w:pPr>
    </w:lvl>
    <w:lvl w:ilvl="6" w:tentative="1">
      <w:start w:val="1"/>
      <w:numFmt w:val="decimal"/>
      <w:lvlText w:val="%7."/>
      <w:lvlJc w:val="left"/>
      <w:pPr>
        <w:tabs>
          <w:tab w:val="num" w:pos="5322"/>
        </w:tabs>
        <w:ind w:left="5322" w:hanging="360"/>
      </w:pPr>
    </w:lvl>
    <w:lvl w:ilvl="7" w:tentative="1">
      <w:start w:val="1"/>
      <w:numFmt w:val="decimal"/>
      <w:lvlText w:val="%8."/>
      <w:lvlJc w:val="left"/>
      <w:pPr>
        <w:tabs>
          <w:tab w:val="num" w:pos="6042"/>
        </w:tabs>
        <w:ind w:left="6042" w:hanging="360"/>
      </w:pPr>
    </w:lvl>
    <w:lvl w:ilvl="8" w:tentative="1">
      <w:start w:val="1"/>
      <w:numFmt w:val="decimal"/>
      <w:lvlText w:val="%9."/>
      <w:lvlJc w:val="left"/>
      <w:pPr>
        <w:tabs>
          <w:tab w:val="num" w:pos="6762"/>
        </w:tabs>
        <w:ind w:left="6762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759"/>
    <w:rsid w:val="00002E17"/>
    <w:rsid w:val="000B4A28"/>
    <w:rsid w:val="001979CB"/>
    <w:rsid w:val="001B6090"/>
    <w:rsid w:val="00231AF9"/>
    <w:rsid w:val="00263AB0"/>
    <w:rsid w:val="00275A86"/>
    <w:rsid w:val="003C4657"/>
    <w:rsid w:val="00471D39"/>
    <w:rsid w:val="005126A3"/>
    <w:rsid w:val="005A3048"/>
    <w:rsid w:val="009C6676"/>
    <w:rsid w:val="00A726A9"/>
    <w:rsid w:val="00B27759"/>
    <w:rsid w:val="00C104DB"/>
    <w:rsid w:val="00D10BEF"/>
    <w:rsid w:val="00D217C1"/>
    <w:rsid w:val="00D30067"/>
    <w:rsid w:val="00D34693"/>
    <w:rsid w:val="00E86059"/>
    <w:rsid w:val="00EB1AFE"/>
    <w:rsid w:val="00F51AF3"/>
    <w:rsid w:val="00F67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2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02E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2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2E1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002E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002E17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002E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2E1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287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4</Pages>
  <Words>458</Words>
  <Characters>2615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Захарково</cp:lastModifiedBy>
  <cp:revision>23</cp:revision>
  <dcterms:created xsi:type="dcterms:W3CDTF">2022-10-10T06:49:00Z</dcterms:created>
  <dcterms:modified xsi:type="dcterms:W3CDTF">2022-10-11T11:28:00Z</dcterms:modified>
</cp:coreProperties>
</file>